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F2" w:rsidRPr="004A1A51" w:rsidRDefault="00BF2AAF" w:rsidP="004A1A51">
      <w:pPr>
        <w:pStyle w:val="a3"/>
        <w:shd w:val="clear" w:color="auto" w:fill="FFFFFF"/>
        <w:spacing w:before="0" w:beforeAutospacing="0" w:after="0" w:afterAutospacing="0"/>
        <w:rPr>
          <w:b/>
          <w:color w:val="9900FF"/>
          <w:sz w:val="144"/>
          <w:szCs w:val="144"/>
        </w:rPr>
      </w:pPr>
      <w:bookmarkStart w:id="0" w:name="_GoBack"/>
      <w:bookmarkEnd w:id="0"/>
      <w:r w:rsidRPr="004A1A51">
        <w:rPr>
          <w:b/>
          <w:noProof/>
          <w:color w:val="9900FF"/>
          <w:sz w:val="144"/>
          <w:szCs w:val="144"/>
        </w:rPr>
        <w:drawing>
          <wp:anchor distT="0" distB="0" distL="114300" distR="114300" simplePos="0" relativeHeight="251660288" behindDoc="0" locked="0" layoutInCell="1" allowOverlap="1" wp14:anchorId="66D29D82" wp14:editId="38F17897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3029585" cy="2133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узия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DF2" w:rsidRPr="004A1A51">
        <w:rPr>
          <w:b/>
          <w:color w:val="9900FF"/>
          <w:sz w:val="144"/>
          <w:szCs w:val="144"/>
        </w:rPr>
        <w:t>Грузия</w:t>
      </w:r>
    </w:p>
    <w:p w:rsidR="00494DF2" w:rsidRPr="004A1A51" w:rsidRDefault="00494DF2" w:rsidP="004A1A5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FF0000"/>
          <w:sz w:val="72"/>
          <w:szCs w:val="72"/>
        </w:rPr>
      </w:pPr>
      <w:r w:rsidRPr="004A1A51">
        <w:rPr>
          <w:b/>
          <w:color w:val="FF0000"/>
          <w:sz w:val="72"/>
          <w:szCs w:val="72"/>
        </w:rPr>
        <w:t>1</w:t>
      </w:r>
      <w:r w:rsidR="009E0507" w:rsidRPr="004A1A51">
        <w:rPr>
          <w:b/>
          <w:color w:val="FF0000"/>
          <w:sz w:val="72"/>
          <w:szCs w:val="72"/>
        </w:rPr>
        <w:t>0</w:t>
      </w:r>
      <w:r w:rsidRPr="004A1A51">
        <w:rPr>
          <w:b/>
          <w:color w:val="FF0000"/>
          <w:sz w:val="72"/>
          <w:szCs w:val="72"/>
        </w:rPr>
        <w:t>-18 мая</w:t>
      </w:r>
    </w:p>
    <w:p w:rsidR="00494DF2" w:rsidRDefault="00494DF2" w:rsidP="00924C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A1A51" w:rsidRDefault="004A1A51" w:rsidP="00924C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9798E" w:rsidRDefault="00F9798E" w:rsidP="00924C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A1A51" w:rsidRDefault="00200C55" w:rsidP="00F9798E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E2D57">
        <w:rPr>
          <w:b/>
          <w:color w:val="7030A0"/>
          <w:sz w:val="28"/>
          <w:szCs w:val="28"/>
        </w:rPr>
        <w:t>1</w:t>
      </w:r>
      <w:r w:rsidR="004A1A51">
        <w:rPr>
          <w:b/>
          <w:color w:val="7030A0"/>
          <w:sz w:val="28"/>
          <w:szCs w:val="28"/>
        </w:rPr>
        <w:t>0</w:t>
      </w:r>
      <w:r w:rsidRPr="002E2D57">
        <w:rPr>
          <w:b/>
          <w:color w:val="7030A0"/>
          <w:sz w:val="28"/>
          <w:szCs w:val="28"/>
        </w:rPr>
        <w:t xml:space="preserve"> мая, </w:t>
      </w:r>
      <w:r w:rsidR="004A1A51">
        <w:rPr>
          <w:b/>
          <w:color w:val="7030A0"/>
          <w:sz w:val="28"/>
          <w:szCs w:val="28"/>
        </w:rPr>
        <w:t>пятница</w:t>
      </w:r>
      <w:r w:rsidR="00494DF2">
        <w:rPr>
          <w:color w:val="000000"/>
          <w:sz w:val="28"/>
          <w:szCs w:val="28"/>
        </w:rPr>
        <w:t xml:space="preserve">. </w:t>
      </w:r>
      <w:r w:rsidR="004A1A51">
        <w:rPr>
          <w:sz w:val="28"/>
          <w:szCs w:val="28"/>
        </w:rPr>
        <w:t>Перелёт в</w:t>
      </w:r>
      <w:r w:rsidR="003303F6" w:rsidRPr="002776F1">
        <w:rPr>
          <w:sz w:val="28"/>
          <w:szCs w:val="28"/>
        </w:rPr>
        <w:t xml:space="preserve"> </w:t>
      </w:r>
      <w:r w:rsidR="003303F6" w:rsidRPr="00086603">
        <w:rPr>
          <w:b/>
          <w:color w:val="FF0000"/>
          <w:sz w:val="28"/>
          <w:szCs w:val="28"/>
        </w:rPr>
        <w:t>Тбилиси</w:t>
      </w:r>
      <w:r w:rsidR="003303F6">
        <w:rPr>
          <w:sz w:val="28"/>
          <w:szCs w:val="28"/>
        </w:rPr>
        <w:t>, т</w:t>
      </w:r>
      <w:r w:rsidR="003303F6" w:rsidRPr="002776F1">
        <w:rPr>
          <w:sz w:val="28"/>
          <w:szCs w:val="28"/>
        </w:rPr>
        <w:t>рансфер</w:t>
      </w:r>
      <w:r w:rsidR="004A1A51">
        <w:rPr>
          <w:sz w:val="28"/>
          <w:szCs w:val="28"/>
        </w:rPr>
        <w:t>,</w:t>
      </w:r>
      <w:r w:rsidR="003303F6">
        <w:rPr>
          <w:sz w:val="28"/>
          <w:szCs w:val="28"/>
        </w:rPr>
        <w:t xml:space="preserve"> размещение в</w:t>
      </w:r>
      <w:r w:rsidR="003303F6" w:rsidRPr="002776F1">
        <w:rPr>
          <w:sz w:val="28"/>
          <w:szCs w:val="28"/>
        </w:rPr>
        <w:t xml:space="preserve"> </w:t>
      </w:r>
      <w:r w:rsidR="003303F6">
        <w:rPr>
          <w:sz w:val="28"/>
          <w:szCs w:val="28"/>
        </w:rPr>
        <w:t>гос</w:t>
      </w:r>
      <w:r w:rsidR="003303F6" w:rsidRPr="002776F1">
        <w:rPr>
          <w:sz w:val="28"/>
          <w:szCs w:val="28"/>
        </w:rPr>
        <w:t>тинице</w:t>
      </w:r>
      <w:r w:rsidR="004A1A51">
        <w:rPr>
          <w:sz w:val="28"/>
          <w:szCs w:val="28"/>
        </w:rPr>
        <w:t>, ужин.</w:t>
      </w:r>
    </w:p>
    <w:p w:rsidR="00924C9F" w:rsidRPr="00494DF2" w:rsidRDefault="004A1A51" w:rsidP="00F9798E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A1A51">
        <w:rPr>
          <w:b/>
          <w:color w:val="7030A0"/>
          <w:sz w:val="28"/>
          <w:szCs w:val="28"/>
        </w:rPr>
        <w:t>11 мая, суббота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Э</w:t>
      </w:r>
      <w:r w:rsidR="00924C9F" w:rsidRPr="00494DF2">
        <w:rPr>
          <w:color w:val="000000"/>
          <w:sz w:val="28"/>
          <w:szCs w:val="28"/>
        </w:rPr>
        <w:t>кскурсия в историческом центре города (Старый Тбилиси)</w:t>
      </w:r>
      <w:r>
        <w:rPr>
          <w:color w:val="000000"/>
          <w:sz w:val="28"/>
          <w:szCs w:val="28"/>
        </w:rPr>
        <w:t xml:space="preserve">: </w:t>
      </w:r>
      <w:r w:rsidR="00924C9F" w:rsidRPr="00494DF2">
        <w:rPr>
          <w:color w:val="000000"/>
          <w:sz w:val="28"/>
          <w:szCs w:val="28"/>
        </w:rPr>
        <w:t xml:space="preserve">храм </w:t>
      </w:r>
      <w:proofErr w:type="spellStart"/>
      <w:r w:rsidR="00924C9F" w:rsidRPr="00494DF2">
        <w:rPr>
          <w:color w:val="000000"/>
          <w:sz w:val="28"/>
          <w:szCs w:val="28"/>
        </w:rPr>
        <w:t>Метехи</w:t>
      </w:r>
      <w:proofErr w:type="spellEnd"/>
      <w:r w:rsidR="00924C9F" w:rsidRPr="00494DF2">
        <w:rPr>
          <w:color w:val="000000"/>
          <w:sz w:val="28"/>
          <w:szCs w:val="28"/>
        </w:rPr>
        <w:t>, мост имени 100000 мучеников, ул</w:t>
      </w:r>
      <w:r>
        <w:rPr>
          <w:color w:val="000000"/>
          <w:sz w:val="28"/>
          <w:szCs w:val="28"/>
        </w:rPr>
        <w:t>. И</w:t>
      </w:r>
      <w:r w:rsidR="00924C9F" w:rsidRPr="00494DF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  <w:r w:rsidR="00924C9F" w:rsidRPr="00494DF2">
        <w:rPr>
          <w:color w:val="000000"/>
          <w:sz w:val="28"/>
          <w:szCs w:val="28"/>
        </w:rPr>
        <w:t xml:space="preserve"> Жана Шардена, храмы </w:t>
      </w:r>
      <w:proofErr w:type="spellStart"/>
      <w:r w:rsidR="00924C9F" w:rsidRPr="00494DF2">
        <w:rPr>
          <w:color w:val="000000"/>
          <w:sz w:val="28"/>
          <w:szCs w:val="28"/>
        </w:rPr>
        <w:t>Сиони</w:t>
      </w:r>
      <w:proofErr w:type="spellEnd"/>
      <w:r w:rsidR="00924C9F" w:rsidRPr="00494DF2">
        <w:rPr>
          <w:color w:val="000000"/>
          <w:sz w:val="28"/>
          <w:szCs w:val="28"/>
        </w:rPr>
        <w:t xml:space="preserve"> и </w:t>
      </w:r>
      <w:proofErr w:type="spellStart"/>
      <w:r w:rsidR="00924C9F" w:rsidRPr="00494DF2">
        <w:rPr>
          <w:color w:val="000000"/>
          <w:sz w:val="28"/>
          <w:szCs w:val="28"/>
        </w:rPr>
        <w:t>Анчисхати</w:t>
      </w:r>
      <w:proofErr w:type="spellEnd"/>
      <w:r w:rsidR="00924C9F" w:rsidRPr="00494DF2">
        <w:rPr>
          <w:color w:val="000000"/>
          <w:sz w:val="28"/>
          <w:szCs w:val="28"/>
        </w:rPr>
        <w:t xml:space="preserve"> (VI век), башн</w:t>
      </w:r>
      <w:r>
        <w:rPr>
          <w:color w:val="000000"/>
          <w:sz w:val="28"/>
          <w:szCs w:val="28"/>
        </w:rPr>
        <w:t>я</w:t>
      </w:r>
      <w:r w:rsidR="00924C9F" w:rsidRPr="00494DF2">
        <w:rPr>
          <w:color w:val="000000"/>
          <w:sz w:val="28"/>
          <w:szCs w:val="28"/>
        </w:rPr>
        <w:t xml:space="preserve"> кукольного театра Реваза </w:t>
      </w:r>
      <w:proofErr w:type="spellStart"/>
      <w:r w:rsidR="00924C9F" w:rsidRPr="00494DF2">
        <w:rPr>
          <w:color w:val="000000"/>
          <w:sz w:val="28"/>
          <w:szCs w:val="28"/>
        </w:rPr>
        <w:t>Габрядзе</w:t>
      </w:r>
      <w:proofErr w:type="spellEnd"/>
      <w:r w:rsidR="00924C9F" w:rsidRPr="00494DF2">
        <w:rPr>
          <w:color w:val="000000"/>
          <w:sz w:val="28"/>
          <w:szCs w:val="28"/>
        </w:rPr>
        <w:t xml:space="preserve">, проходим по Стеклянному мосту в парк </w:t>
      </w:r>
      <w:proofErr w:type="spellStart"/>
      <w:r w:rsidR="00924C9F" w:rsidRPr="00494DF2">
        <w:rPr>
          <w:color w:val="000000"/>
          <w:sz w:val="28"/>
          <w:szCs w:val="28"/>
        </w:rPr>
        <w:t>Рике</w:t>
      </w:r>
      <w:proofErr w:type="spellEnd"/>
      <w:r w:rsidR="00924C9F" w:rsidRPr="00494DF2">
        <w:rPr>
          <w:color w:val="000000"/>
          <w:sz w:val="28"/>
          <w:szCs w:val="28"/>
        </w:rPr>
        <w:t xml:space="preserve">, поднимаемся по канатной дороге к крепости </w:t>
      </w:r>
      <w:proofErr w:type="spellStart"/>
      <w:r w:rsidR="00924C9F" w:rsidRPr="00494DF2">
        <w:rPr>
          <w:color w:val="000000"/>
          <w:sz w:val="28"/>
          <w:szCs w:val="28"/>
        </w:rPr>
        <w:t>Нарикала</w:t>
      </w:r>
      <w:proofErr w:type="spellEnd"/>
      <w:r w:rsidR="00924C9F" w:rsidRPr="00494DF2">
        <w:rPr>
          <w:color w:val="000000"/>
          <w:sz w:val="28"/>
          <w:szCs w:val="28"/>
        </w:rPr>
        <w:t>, заходим в храм</w:t>
      </w:r>
      <w:r w:rsidR="000F5B30">
        <w:rPr>
          <w:color w:val="000000"/>
          <w:sz w:val="28"/>
          <w:szCs w:val="28"/>
        </w:rPr>
        <w:t xml:space="preserve"> св. Николая (</w:t>
      </w:r>
      <w:r w:rsidR="00924C9F" w:rsidRPr="00494DF2">
        <w:rPr>
          <w:color w:val="000000"/>
          <w:sz w:val="28"/>
          <w:szCs w:val="28"/>
        </w:rPr>
        <w:t xml:space="preserve">на </w:t>
      </w:r>
      <w:proofErr w:type="spellStart"/>
      <w:r w:rsidR="00924C9F" w:rsidRPr="00494DF2">
        <w:rPr>
          <w:color w:val="000000"/>
          <w:sz w:val="28"/>
          <w:szCs w:val="28"/>
        </w:rPr>
        <w:t>територии</w:t>
      </w:r>
      <w:proofErr w:type="spellEnd"/>
      <w:r w:rsidR="00924C9F" w:rsidRPr="00494DF2">
        <w:rPr>
          <w:color w:val="000000"/>
          <w:sz w:val="28"/>
          <w:szCs w:val="28"/>
        </w:rPr>
        <w:t xml:space="preserve"> крепости), </w:t>
      </w:r>
      <w:r w:rsidR="000F5B30">
        <w:rPr>
          <w:color w:val="000000"/>
          <w:sz w:val="28"/>
          <w:szCs w:val="28"/>
        </w:rPr>
        <w:t xml:space="preserve">с высоты смотрим на </w:t>
      </w:r>
      <w:proofErr w:type="spellStart"/>
      <w:r w:rsidR="000F5B30">
        <w:rPr>
          <w:color w:val="000000"/>
          <w:sz w:val="28"/>
          <w:szCs w:val="28"/>
        </w:rPr>
        <w:t>Абанотубани</w:t>
      </w:r>
      <w:proofErr w:type="spellEnd"/>
      <w:r w:rsidR="00924C9F" w:rsidRPr="00494DF2">
        <w:rPr>
          <w:color w:val="000000"/>
          <w:sz w:val="28"/>
          <w:szCs w:val="28"/>
        </w:rPr>
        <w:t xml:space="preserve">, далее </w:t>
      </w:r>
      <w:proofErr w:type="spellStart"/>
      <w:r w:rsidR="00924C9F" w:rsidRPr="00494DF2">
        <w:rPr>
          <w:color w:val="000000"/>
          <w:sz w:val="28"/>
          <w:szCs w:val="28"/>
        </w:rPr>
        <w:t>Мтацминда</w:t>
      </w:r>
      <w:proofErr w:type="spellEnd"/>
      <w:r w:rsidR="00924C9F" w:rsidRPr="00494DF2">
        <w:rPr>
          <w:color w:val="000000"/>
          <w:sz w:val="28"/>
          <w:szCs w:val="28"/>
        </w:rPr>
        <w:t xml:space="preserve"> (святая гора), фуникулер и развлекательный парк , пантеон писателей (здесь похоронен Грибоедов), храм имени преподобного Давида </w:t>
      </w:r>
      <w:proofErr w:type="spellStart"/>
      <w:r w:rsidR="00924C9F" w:rsidRPr="00494DF2">
        <w:rPr>
          <w:color w:val="000000"/>
          <w:sz w:val="28"/>
          <w:szCs w:val="28"/>
        </w:rPr>
        <w:t>Гареджийского</w:t>
      </w:r>
      <w:proofErr w:type="spellEnd"/>
      <w:r w:rsidR="00924C9F" w:rsidRPr="00494DF2">
        <w:rPr>
          <w:color w:val="000000"/>
          <w:sz w:val="28"/>
          <w:szCs w:val="28"/>
        </w:rPr>
        <w:t>. Кафедральный</w:t>
      </w:r>
      <w:r w:rsidR="002E2D57">
        <w:rPr>
          <w:color w:val="000000"/>
          <w:sz w:val="28"/>
          <w:szCs w:val="28"/>
        </w:rPr>
        <w:t xml:space="preserve"> храм </w:t>
      </w:r>
      <w:proofErr w:type="spellStart"/>
      <w:r w:rsidR="002E2D57">
        <w:rPr>
          <w:color w:val="000000"/>
          <w:sz w:val="28"/>
          <w:szCs w:val="28"/>
        </w:rPr>
        <w:t>Самеба</w:t>
      </w:r>
      <w:proofErr w:type="spellEnd"/>
      <w:r w:rsidR="002E2D57">
        <w:rPr>
          <w:color w:val="000000"/>
          <w:sz w:val="28"/>
          <w:szCs w:val="28"/>
        </w:rPr>
        <w:t xml:space="preserve"> (Троица)</w:t>
      </w:r>
      <w:r w:rsidR="00924C9F" w:rsidRPr="00494DF2">
        <w:rPr>
          <w:color w:val="000000"/>
          <w:sz w:val="28"/>
          <w:szCs w:val="28"/>
        </w:rPr>
        <w:t>. Ночь в Тбилиси</w:t>
      </w:r>
      <w:r w:rsidR="002E2D57">
        <w:rPr>
          <w:color w:val="000000"/>
          <w:sz w:val="28"/>
          <w:szCs w:val="28"/>
        </w:rPr>
        <w:t>.</w:t>
      </w:r>
    </w:p>
    <w:p w:rsidR="00924C9F" w:rsidRPr="00494DF2" w:rsidRDefault="00200C55" w:rsidP="00F9798E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F9798E">
        <w:rPr>
          <w:b/>
          <w:color w:val="6803CD"/>
          <w:sz w:val="28"/>
          <w:szCs w:val="28"/>
        </w:rPr>
        <w:t>1</w:t>
      </w:r>
      <w:r w:rsidR="000F5B30" w:rsidRPr="00F9798E">
        <w:rPr>
          <w:b/>
          <w:color w:val="6803CD"/>
          <w:sz w:val="28"/>
          <w:szCs w:val="28"/>
        </w:rPr>
        <w:t xml:space="preserve">2 </w:t>
      </w:r>
      <w:r w:rsidRPr="00F9798E">
        <w:rPr>
          <w:b/>
          <w:color w:val="6803CD"/>
          <w:sz w:val="28"/>
          <w:szCs w:val="28"/>
        </w:rPr>
        <w:t>мая, воскресение</w:t>
      </w:r>
      <w:r w:rsidR="000F5B30">
        <w:rPr>
          <w:color w:val="000000"/>
          <w:sz w:val="28"/>
          <w:szCs w:val="28"/>
        </w:rPr>
        <w:t xml:space="preserve">. </w:t>
      </w:r>
      <w:r w:rsidR="00924C9F" w:rsidRPr="00494DF2">
        <w:rPr>
          <w:color w:val="000000"/>
          <w:sz w:val="28"/>
          <w:szCs w:val="28"/>
        </w:rPr>
        <w:t xml:space="preserve">Посещение </w:t>
      </w:r>
      <w:r w:rsidR="00924C9F" w:rsidRPr="00086603">
        <w:rPr>
          <w:b/>
          <w:color w:val="FF0000"/>
          <w:sz w:val="28"/>
          <w:szCs w:val="28"/>
        </w:rPr>
        <w:t>Мцхеты</w:t>
      </w:r>
      <w:r w:rsidR="00924C9F" w:rsidRPr="00086603">
        <w:rPr>
          <w:color w:val="FF0000"/>
          <w:sz w:val="28"/>
          <w:szCs w:val="28"/>
        </w:rPr>
        <w:t xml:space="preserve"> и </w:t>
      </w:r>
      <w:proofErr w:type="spellStart"/>
      <w:r w:rsidR="00924C9F" w:rsidRPr="00086603">
        <w:rPr>
          <w:b/>
          <w:color w:val="FF0000"/>
          <w:sz w:val="28"/>
          <w:szCs w:val="28"/>
        </w:rPr>
        <w:t>Уплисцихе</w:t>
      </w:r>
      <w:proofErr w:type="spellEnd"/>
      <w:r w:rsidR="0094141E">
        <w:rPr>
          <w:color w:val="000000"/>
          <w:sz w:val="28"/>
          <w:szCs w:val="28"/>
        </w:rPr>
        <w:t>.</w:t>
      </w:r>
    </w:p>
    <w:p w:rsidR="00924C9F" w:rsidRPr="00494DF2" w:rsidRDefault="00924C9F" w:rsidP="00F9798E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F9798E">
        <w:rPr>
          <w:b/>
          <w:color w:val="FF0000"/>
          <w:sz w:val="28"/>
          <w:szCs w:val="28"/>
        </w:rPr>
        <w:t>Мцхета</w:t>
      </w:r>
      <w:r w:rsidRPr="00494DF2">
        <w:rPr>
          <w:color w:val="000000"/>
          <w:sz w:val="28"/>
          <w:szCs w:val="28"/>
        </w:rPr>
        <w:t xml:space="preserve"> - древняя столица Грузии, здесь посетим монастырь Джвари на горе, откуда открывается красивый вид на город и слияние двух рек: </w:t>
      </w:r>
      <w:proofErr w:type="spellStart"/>
      <w:r w:rsidRPr="00494DF2">
        <w:rPr>
          <w:color w:val="000000"/>
          <w:sz w:val="28"/>
          <w:szCs w:val="28"/>
        </w:rPr>
        <w:t>Арагви</w:t>
      </w:r>
      <w:proofErr w:type="spellEnd"/>
      <w:r w:rsidRPr="00494DF2">
        <w:rPr>
          <w:color w:val="000000"/>
          <w:sz w:val="28"/>
          <w:szCs w:val="28"/>
        </w:rPr>
        <w:t xml:space="preserve"> и Куры - место</w:t>
      </w:r>
      <w:r w:rsidR="0094141E">
        <w:rPr>
          <w:color w:val="000000"/>
          <w:sz w:val="28"/>
          <w:szCs w:val="28"/>
        </w:rPr>
        <w:t>,</w:t>
      </w:r>
      <w:r w:rsidR="002E2D57">
        <w:rPr>
          <w:color w:val="000000"/>
          <w:sz w:val="28"/>
          <w:szCs w:val="28"/>
        </w:rPr>
        <w:t xml:space="preserve"> где Лермонтов написал "Мцыри".</w:t>
      </w:r>
      <w:r w:rsidR="0094141E">
        <w:rPr>
          <w:color w:val="000000"/>
          <w:sz w:val="28"/>
          <w:szCs w:val="28"/>
        </w:rPr>
        <w:t xml:space="preserve"> З</w:t>
      </w:r>
      <w:r w:rsidRPr="00494DF2">
        <w:rPr>
          <w:color w:val="000000"/>
          <w:sz w:val="28"/>
          <w:szCs w:val="28"/>
        </w:rPr>
        <w:t xml:space="preserve">атем едем храм </w:t>
      </w:r>
      <w:proofErr w:type="spellStart"/>
      <w:r w:rsidRPr="00494DF2">
        <w:rPr>
          <w:color w:val="000000"/>
          <w:sz w:val="28"/>
          <w:szCs w:val="28"/>
        </w:rPr>
        <w:t>Светицховели</w:t>
      </w:r>
      <w:proofErr w:type="spellEnd"/>
      <w:r w:rsidRPr="00494DF2">
        <w:rPr>
          <w:color w:val="000000"/>
          <w:sz w:val="28"/>
          <w:szCs w:val="28"/>
        </w:rPr>
        <w:t xml:space="preserve"> (где хранится хитон Господень) и в монастырь </w:t>
      </w:r>
      <w:proofErr w:type="spellStart"/>
      <w:r w:rsidRPr="00494DF2">
        <w:rPr>
          <w:color w:val="000000"/>
          <w:sz w:val="28"/>
          <w:szCs w:val="28"/>
        </w:rPr>
        <w:t>Самтавро</w:t>
      </w:r>
      <w:proofErr w:type="spellEnd"/>
      <w:r w:rsidRPr="00494DF2">
        <w:rPr>
          <w:color w:val="000000"/>
          <w:sz w:val="28"/>
          <w:szCs w:val="28"/>
        </w:rPr>
        <w:t xml:space="preserve">, где жила просветительница Грузии святая </w:t>
      </w:r>
      <w:proofErr w:type="spellStart"/>
      <w:r w:rsidRPr="00494DF2">
        <w:rPr>
          <w:color w:val="000000"/>
          <w:sz w:val="28"/>
          <w:szCs w:val="28"/>
        </w:rPr>
        <w:t>Нино</w:t>
      </w:r>
      <w:proofErr w:type="spellEnd"/>
      <w:r w:rsidRPr="00494DF2">
        <w:rPr>
          <w:color w:val="000000"/>
          <w:sz w:val="28"/>
          <w:szCs w:val="28"/>
        </w:rPr>
        <w:t>.</w:t>
      </w:r>
      <w:r w:rsidR="00377D65">
        <w:rPr>
          <w:color w:val="000000"/>
          <w:sz w:val="28"/>
          <w:szCs w:val="28"/>
        </w:rPr>
        <w:t xml:space="preserve"> </w:t>
      </w:r>
      <w:proofErr w:type="spellStart"/>
      <w:r w:rsidRPr="00494DF2">
        <w:rPr>
          <w:color w:val="000000"/>
          <w:sz w:val="28"/>
          <w:szCs w:val="28"/>
        </w:rPr>
        <w:t>Шиомгвиме</w:t>
      </w:r>
      <w:proofErr w:type="spellEnd"/>
      <w:r w:rsidRPr="00494DF2">
        <w:rPr>
          <w:color w:val="000000"/>
          <w:sz w:val="28"/>
          <w:szCs w:val="28"/>
        </w:rPr>
        <w:t xml:space="preserve"> (VI в.) горный монастырь, основанный одним из 13 </w:t>
      </w:r>
      <w:proofErr w:type="spellStart"/>
      <w:r w:rsidRPr="00494DF2">
        <w:rPr>
          <w:color w:val="000000"/>
          <w:sz w:val="28"/>
          <w:szCs w:val="28"/>
        </w:rPr>
        <w:t>aссирийских</w:t>
      </w:r>
      <w:proofErr w:type="spellEnd"/>
      <w:r w:rsidRPr="00494DF2">
        <w:rPr>
          <w:color w:val="000000"/>
          <w:sz w:val="28"/>
          <w:szCs w:val="28"/>
        </w:rPr>
        <w:t xml:space="preserve"> отцов – </w:t>
      </w:r>
      <w:proofErr w:type="spellStart"/>
      <w:r w:rsidRPr="00494DF2">
        <w:rPr>
          <w:color w:val="000000"/>
          <w:sz w:val="28"/>
          <w:szCs w:val="28"/>
        </w:rPr>
        <w:t>прп</w:t>
      </w:r>
      <w:proofErr w:type="spellEnd"/>
      <w:r w:rsidRPr="00494DF2">
        <w:rPr>
          <w:color w:val="000000"/>
          <w:sz w:val="28"/>
          <w:szCs w:val="28"/>
        </w:rPr>
        <w:t xml:space="preserve">. </w:t>
      </w:r>
      <w:proofErr w:type="spellStart"/>
      <w:r w:rsidRPr="00494DF2">
        <w:rPr>
          <w:color w:val="000000"/>
          <w:sz w:val="28"/>
          <w:szCs w:val="28"/>
        </w:rPr>
        <w:t>Шио</w:t>
      </w:r>
      <w:proofErr w:type="spellEnd"/>
      <w:r w:rsidRPr="00494DF2">
        <w:rPr>
          <w:color w:val="000000"/>
          <w:sz w:val="28"/>
          <w:szCs w:val="28"/>
        </w:rPr>
        <w:t xml:space="preserve"> </w:t>
      </w:r>
      <w:proofErr w:type="spellStart"/>
      <w:r w:rsidRPr="00494DF2">
        <w:rPr>
          <w:color w:val="000000"/>
          <w:sz w:val="28"/>
          <w:szCs w:val="28"/>
        </w:rPr>
        <w:t>Мгвимским</w:t>
      </w:r>
      <w:proofErr w:type="spellEnd"/>
      <w:r w:rsidRPr="00494DF2">
        <w:rPr>
          <w:color w:val="000000"/>
          <w:sz w:val="28"/>
          <w:szCs w:val="28"/>
        </w:rPr>
        <w:t>. Колодец</w:t>
      </w:r>
      <w:r w:rsidR="0094141E">
        <w:rPr>
          <w:color w:val="000000"/>
          <w:sz w:val="28"/>
          <w:szCs w:val="28"/>
        </w:rPr>
        <w:t>,</w:t>
      </w:r>
      <w:r w:rsidRPr="00494DF2">
        <w:rPr>
          <w:color w:val="000000"/>
          <w:sz w:val="28"/>
          <w:szCs w:val="28"/>
        </w:rPr>
        <w:t xml:space="preserve"> где 15 лет подвязался преподобный </w:t>
      </w:r>
      <w:proofErr w:type="spellStart"/>
      <w:r w:rsidRPr="00494DF2">
        <w:rPr>
          <w:color w:val="000000"/>
          <w:sz w:val="28"/>
          <w:szCs w:val="28"/>
        </w:rPr>
        <w:t>Шио</w:t>
      </w:r>
      <w:proofErr w:type="spellEnd"/>
      <w:r w:rsidRPr="00494DF2">
        <w:rPr>
          <w:color w:val="000000"/>
          <w:sz w:val="28"/>
          <w:szCs w:val="28"/>
        </w:rPr>
        <w:t xml:space="preserve">, под спудом святые мощи преподобного </w:t>
      </w:r>
      <w:proofErr w:type="spellStart"/>
      <w:r w:rsidRPr="00494DF2">
        <w:rPr>
          <w:color w:val="000000"/>
          <w:sz w:val="28"/>
          <w:szCs w:val="28"/>
        </w:rPr>
        <w:t>Шио</w:t>
      </w:r>
      <w:proofErr w:type="spellEnd"/>
      <w:r w:rsidRPr="00494DF2">
        <w:rPr>
          <w:color w:val="000000"/>
          <w:sz w:val="28"/>
          <w:szCs w:val="28"/>
        </w:rPr>
        <w:t xml:space="preserve">, святой источник. В монастыре хранится чудотворная икона «Явление Божией Матери и Иоанна Предтечи преподобному </w:t>
      </w:r>
      <w:proofErr w:type="spellStart"/>
      <w:r w:rsidRPr="00494DF2">
        <w:rPr>
          <w:color w:val="000000"/>
          <w:sz w:val="28"/>
          <w:szCs w:val="28"/>
        </w:rPr>
        <w:t>Шио</w:t>
      </w:r>
      <w:proofErr w:type="spellEnd"/>
      <w:r w:rsidRPr="00494DF2">
        <w:rPr>
          <w:color w:val="000000"/>
          <w:sz w:val="28"/>
          <w:szCs w:val="28"/>
        </w:rPr>
        <w:t>»</w:t>
      </w:r>
      <w:r w:rsidR="002E2D57">
        <w:rPr>
          <w:color w:val="000000"/>
          <w:sz w:val="28"/>
          <w:szCs w:val="28"/>
        </w:rPr>
        <w:t>. Ночь в Тбилиси</w:t>
      </w:r>
    </w:p>
    <w:p w:rsidR="00924C9F" w:rsidRPr="00494DF2" w:rsidRDefault="00200C55" w:rsidP="00F9798E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F9798E">
        <w:rPr>
          <w:b/>
          <w:color w:val="6803CD"/>
          <w:sz w:val="28"/>
          <w:szCs w:val="28"/>
        </w:rPr>
        <w:t>1</w:t>
      </w:r>
      <w:r w:rsidR="00924C9F" w:rsidRPr="00F9798E">
        <w:rPr>
          <w:b/>
          <w:color w:val="6803CD"/>
          <w:sz w:val="28"/>
          <w:szCs w:val="28"/>
        </w:rPr>
        <w:t xml:space="preserve">3 </w:t>
      </w:r>
      <w:r w:rsidRPr="00F9798E">
        <w:rPr>
          <w:b/>
          <w:color w:val="6803CD"/>
          <w:sz w:val="28"/>
          <w:szCs w:val="28"/>
        </w:rPr>
        <w:t>мая, понедельник</w:t>
      </w:r>
      <w:r>
        <w:rPr>
          <w:b/>
          <w:color w:val="7030A0"/>
          <w:sz w:val="28"/>
          <w:szCs w:val="28"/>
        </w:rPr>
        <w:t>.</w:t>
      </w:r>
      <w:r w:rsidR="003303F6">
        <w:rPr>
          <w:color w:val="000000"/>
          <w:sz w:val="28"/>
          <w:szCs w:val="28"/>
        </w:rPr>
        <w:t xml:space="preserve"> </w:t>
      </w:r>
      <w:proofErr w:type="spellStart"/>
      <w:r w:rsidR="00924C9F" w:rsidRPr="00086603">
        <w:rPr>
          <w:b/>
          <w:color w:val="FF0000"/>
          <w:sz w:val="28"/>
          <w:szCs w:val="28"/>
        </w:rPr>
        <w:t>Кахети</w:t>
      </w:r>
      <w:proofErr w:type="spellEnd"/>
      <w:r w:rsidR="00924C9F" w:rsidRPr="00494DF2">
        <w:rPr>
          <w:color w:val="000000"/>
          <w:sz w:val="28"/>
          <w:szCs w:val="28"/>
        </w:rPr>
        <w:t xml:space="preserve"> - родина грузинского винограда и вин</w:t>
      </w:r>
      <w:r w:rsidR="003303F6">
        <w:rPr>
          <w:color w:val="000000"/>
          <w:sz w:val="28"/>
          <w:szCs w:val="28"/>
        </w:rPr>
        <w:t xml:space="preserve">а. </w:t>
      </w:r>
      <w:r w:rsidR="00924C9F" w:rsidRPr="00494DF2">
        <w:rPr>
          <w:color w:val="000000"/>
          <w:sz w:val="28"/>
          <w:szCs w:val="28"/>
        </w:rPr>
        <w:t xml:space="preserve">Монастырский комплекс Давид </w:t>
      </w:r>
      <w:proofErr w:type="spellStart"/>
      <w:r w:rsidR="00924C9F" w:rsidRPr="00494DF2">
        <w:rPr>
          <w:color w:val="000000"/>
          <w:sz w:val="28"/>
          <w:szCs w:val="28"/>
        </w:rPr>
        <w:t>Гареджи</w:t>
      </w:r>
      <w:proofErr w:type="spellEnd"/>
      <w:r w:rsidR="002E2D57">
        <w:rPr>
          <w:color w:val="000000"/>
          <w:sz w:val="28"/>
          <w:szCs w:val="28"/>
        </w:rPr>
        <w:t xml:space="preserve"> – </w:t>
      </w:r>
      <w:r w:rsidR="003303F6">
        <w:rPr>
          <w:color w:val="000000"/>
          <w:sz w:val="28"/>
          <w:szCs w:val="28"/>
        </w:rPr>
        <w:t>обширный город пещер</w:t>
      </w:r>
      <w:r w:rsidR="00924C9F" w:rsidRPr="00494DF2">
        <w:rPr>
          <w:color w:val="000000"/>
          <w:sz w:val="28"/>
          <w:szCs w:val="28"/>
        </w:rPr>
        <w:t>, раскинутый бесконечной вереницей на трёх террасах по скату горы. Всего в окрестностях Давид-</w:t>
      </w:r>
      <w:proofErr w:type="spellStart"/>
      <w:r w:rsidR="00924C9F" w:rsidRPr="00494DF2">
        <w:rPr>
          <w:color w:val="000000"/>
          <w:sz w:val="28"/>
          <w:szCs w:val="28"/>
        </w:rPr>
        <w:t>Гареджийской</w:t>
      </w:r>
      <w:proofErr w:type="spellEnd"/>
      <w:r w:rsidR="00924C9F" w:rsidRPr="00494DF2">
        <w:rPr>
          <w:color w:val="000000"/>
          <w:sz w:val="28"/>
          <w:szCs w:val="28"/>
        </w:rPr>
        <w:t xml:space="preserve"> пустыни насчитывают более 5000 келий и церквей, выдолбленных руками отшельников.</w:t>
      </w:r>
      <w:r w:rsidR="00377D65">
        <w:rPr>
          <w:color w:val="000000"/>
          <w:sz w:val="28"/>
          <w:szCs w:val="28"/>
        </w:rPr>
        <w:t xml:space="preserve"> </w:t>
      </w:r>
      <w:r w:rsidR="00924C9F" w:rsidRPr="00494DF2">
        <w:rPr>
          <w:color w:val="000000"/>
          <w:sz w:val="28"/>
          <w:szCs w:val="28"/>
        </w:rPr>
        <w:t xml:space="preserve">Ближе к вечеру приезжаем </w:t>
      </w:r>
      <w:r w:rsidR="002E2D57">
        <w:rPr>
          <w:color w:val="000000"/>
          <w:sz w:val="28"/>
          <w:szCs w:val="28"/>
        </w:rPr>
        <w:t xml:space="preserve">в </w:t>
      </w:r>
      <w:r w:rsidR="00924C9F" w:rsidRPr="00494DF2">
        <w:rPr>
          <w:color w:val="000000"/>
          <w:sz w:val="28"/>
          <w:szCs w:val="28"/>
        </w:rPr>
        <w:t>г</w:t>
      </w:r>
      <w:r w:rsidR="002E2D57">
        <w:rPr>
          <w:color w:val="000000"/>
          <w:sz w:val="28"/>
          <w:szCs w:val="28"/>
        </w:rPr>
        <w:t>.</w:t>
      </w:r>
      <w:r w:rsidR="00924C9F" w:rsidRPr="00494DF2">
        <w:rPr>
          <w:color w:val="000000"/>
          <w:sz w:val="28"/>
          <w:szCs w:val="28"/>
        </w:rPr>
        <w:t xml:space="preserve"> Сигнахи - 4 километровая крепостная стена, 28 башен, вид на Алазанскую долину. Посещаем монастырь </w:t>
      </w:r>
      <w:proofErr w:type="spellStart"/>
      <w:r w:rsidR="00924C9F" w:rsidRPr="00494DF2">
        <w:rPr>
          <w:color w:val="000000"/>
          <w:sz w:val="28"/>
          <w:szCs w:val="28"/>
        </w:rPr>
        <w:t>Бодбе</w:t>
      </w:r>
      <w:proofErr w:type="spellEnd"/>
      <w:r w:rsidR="00924C9F" w:rsidRPr="00494DF2">
        <w:rPr>
          <w:color w:val="000000"/>
          <w:sz w:val="28"/>
          <w:szCs w:val="28"/>
        </w:rPr>
        <w:t xml:space="preserve"> и могилу святой </w:t>
      </w:r>
      <w:proofErr w:type="spellStart"/>
      <w:r w:rsidR="00924C9F" w:rsidRPr="00494DF2">
        <w:rPr>
          <w:color w:val="000000"/>
          <w:sz w:val="28"/>
          <w:szCs w:val="28"/>
        </w:rPr>
        <w:t>Нино</w:t>
      </w:r>
      <w:proofErr w:type="spellEnd"/>
      <w:r w:rsidR="00924C9F" w:rsidRPr="00494DF2">
        <w:rPr>
          <w:color w:val="000000"/>
          <w:sz w:val="28"/>
          <w:szCs w:val="28"/>
        </w:rPr>
        <w:t>. Источник. Ночь в Тбили</w:t>
      </w:r>
      <w:r w:rsidR="003303F6">
        <w:rPr>
          <w:color w:val="000000"/>
          <w:sz w:val="28"/>
          <w:szCs w:val="28"/>
        </w:rPr>
        <w:t>си</w:t>
      </w:r>
      <w:r w:rsidR="002E2D57">
        <w:rPr>
          <w:color w:val="000000"/>
          <w:sz w:val="28"/>
          <w:szCs w:val="28"/>
        </w:rPr>
        <w:t>.</w:t>
      </w:r>
    </w:p>
    <w:p w:rsidR="00924C9F" w:rsidRPr="00494DF2" w:rsidRDefault="00200C55" w:rsidP="00F9798E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F9798E">
        <w:rPr>
          <w:b/>
          <w:color w:val="6803CD"/>
          <w:sz w:val="28"/>
          <w:szCs w:val="28"/>
        </w:rPr>
        <w:t>1</w:t>
      </w:r>
      <w:r w:rsidR="00924C9F" w:rsidRPr="00F9798E">
        <w:rPr>
          <w:b/>
          <w:color w:val="6803CD"/>
          <w:sz w:val="28"/>
          <w:szCs w:val="28"/>
        </w:rPr>
        <w:t xml:space="preserve">4 </w:t>
      </w:r>
      <w:r w:rsidRPr="00F9798E">
        <w:rPr>
          <w:b/>
          <w:color w:val="6803CD"/>
          <w:sz w:val="28"/>
          <w:szCs w:val="28"/>
        </w:rPr>
        <w:t>мая, вторник</w:t>
      </w:r>
      <w:r w:rsidR="003303F6">
        <w:rPr>
          <w:color w:val="000000"/>
          <w:sz w:val="28"/>
          <w:szCs w:val="28"/>
        </w:rPr>
        <w:t>.</w:t>
      </w:r>
      <w:r w:rsidR="00191DF9">
        <w:rPr>
          <w:color w:val="000000"/>
          <w:sz w:val="28"/>
          <w:szCs w:val="28"/>
        </w:rPr>
        <w:t xml:space="preserve"> </w:t>
      </w:r>
      <w:r w:rsidR="00924C9F" w:rsidRPr="00086603">
        <w:rPr>
          <w:b/>
          <w:color w:val="FF0000"/>
          <w:sz w:val="28"/>
          <w:szCs w:val="28"/>
        </w:rPr>
        <w:t>Казбеги</w:t>
      </w:r>
      <w:r>
        <w:rPr>
          <w:b/>
          <w:color w:val="FF0000"/>
          <w:sz w:val="28"/>
          <w:szCs w:val="28"/>
        </w:rPr>
        <w:t>.</w:t>
      </w:r>
      <w:r w:rsidR="00924C9F" w:rsidRPr="00494DF2">
        <w:rPr>
          <w:color w:val="000000"/>
          <w:sz w:val="28"/>
          <w:szCs w:val="28"/>
        </w:rPr>
        <w:t xml:space="preserve"> Целый день мы путешествуем по Военно-грузинской дороге, проезжаем </w:t>
      </w:r>
      <w:proofErr w:type="spellStart"/>
      <w:r w:rsidR="00924C9F" w:rsidRPr="00494DF2">
        <w:rPr>
          <w:color w:val="000000"/>
          <w:sz w:val="28"/>
          <w:szCs w:val="28"/>
        </w:rPr>
        <w:t>Арагвское</w:t>
      </w:r>
      <w:proofErr w:type="spellEnd"/>
      <w:r w:rsidR="00924C9F" w:rsidRPr="00494DF2">
        <w:rPr>
          <w:color w:val="000000"/>
          <w:sz w:val="28"/>
          <w:szCs w:val="28"/>
        </w:rPr>
        <w:t xml:space="preserve"> ущелье, поднимаемся на вершину крепости Ананури, наслаждаемся видом </w:t>
      </w:r>
      <w:proofErr w:type="spellStart"/>
      <w:r w:rsidR="00924C9F" w:rsidRPr="00494DF2">
        <w:rPr>
          <w:color w:val="000000"/>
          <w:sz w:val="28"/>
          <w:szCs w:val="28"/>
        </w:rPr>
        <w:t>Жинвальского</w:t>
      </w:r>
      <w:proofErr w:type="spellEnd"/>
      <w:r w:rsidR="00924C9F" w:rsidRPr="00494DF2">
        <w:rPr>
          <w:color w:val="000000"/>
          <w:sz w:val="28"/>
          <w:szCs w:val="28"/>
        </w:rPr>
        <w:t xml:space="preserve"> водохранилища, после </w:t>
      </w:r>
      <w:r w:rsidR="00924C9F" w:rsidRPr="00494DF2">
        <w:rPr>
          <w:color w:val="000000"/>
          <w:sz w:val="28"/>
          <w:szCs w:val="28"/>
        </w:rPr>
        <w:lastRenderedPageBreak/>
        <w:t xml:space="preserve">останавливаемся в селе </w:t>
      </w:r>
      <w:proofErr w:type="spellStart"/>
      <w:r w:rsidR="00924C9F" w:rsidRPr="00494DF2">
        <w:rPr>
          <w:color w:val="000000"/>
          <w:sz w:val="28"/>
          <w:szCs w:val="28"/>
        </w:rPr>
        <w:t>Пассанаури</w:t>
      </w:r>
      <w:proofErr w:type="spellEnd"/>
      <w:r w:rsidR="00924C9F" w:rsidRPr="00494DF2">
        <w:rPr>
          <w:color w:val="000000"/>
          <w:sz w:val="28"/>
          <w:szCs w:val="28"/>
        </w:rPr>
        <w:t xml:space="preserve"> - родине </w:t>
      </w:r>
      <w:proofErr w:type="spellStart"/>
      <w:r w:rsidR="00924C9F" w:rsidRPr="00494DF2">
        <w:rPr>
          <w:color w:val="000000"/>
          <w:sz w:val="28"/>
          <w:szCs w:val="28"/>
        </w:rPr>
        <w:t>хинкали</w:t>
      </w:r>
      <w:proofErr w:type="spellEnd"/>
      <w:r w:rsidR="00924C9F" w:rsidRPr="00494DF2">
        <w:rPr>
          <w:color w:val="000000"/>
          <w:sz w:val="28"/>
          <w:szCs w:val="28"/>
        </w:rPr>
        <w:t xml:space="preserve">, обязательно пробуем </w:t>
      </w:r>
      <w:proofErr w:type="spellStart"/>
      <w:r w:rsidR="00924C9F" w:rsidRPr="00494DF2">
        <w:rPr>
          <w:color w:val="000000"/>
          <w:sz w:val="28"/>
          <w:szCs w:val="28"/>
        </w:rPr>
        <w:t>хинкали</w:t>
      </w:r>
      <w:proofErr w:type="spellEnd"/>
      <w:r w:rsidR="00924C9F" w:rsidRPr="00494DF2">
        <w:rPr>
          <w:color w:val="000000"/>
          <w:sz w:val="28"/>
          <w:szCs w:val="28"/>
        </w:rPr>
        <w:t>, приготовленное по горным трад</w:t>
      </w:r>
      <w:r w:rsidR="002E2D57">
        <w:rPr>
          <w:color w:val="000000"/>
          <w:sz w:val="28"/>
          <w:szCs w:val="28"/>
        </w:rPr>
        <w:t>ициям.</w:t>
      </w:r>
      <w:r w:rsidR="00924C9F" w:rsidRPr="00494DF2">
        <w:rPr>
          <w:color w:val="000000"/>
          <w:sz w:val="28"/>
          <w:szCs w:val="28"/>
        </w:rPr>
        <w:t xml:space="preserve"> Далее следуем на Гудаури – горный курорт: останавливаемся на смотровой площадке, затем поднимаемся к храму </w:t>
      </w:r>
      <w:proofErr w:type="spellStart"/>
      <w:r w:rsidR="00924C9F" w:rsidRPr="00494DF2">
        <w:rPr>
          <w:color w:val="000000"/>
          <w:sz w:val="28"/>
          <w:szCs w:val="28"/>
        </w:rPr>
        <w:t>Гергети</w:t>
      </w:r>
      <w:proofErr w:type="spellEnd"/>
      <w:r w:rsidR="00924C9F" w:rsidRPr="00494DF2">
        <w:rPr>
          <w:color w:val="000000"/>
          <w:sz w:val="28"/>
          <w:szCs w:val="28"/>
        </w:rPr>
        <w:t xml:space="preserve"> (Троицы) в горы на высоту 2200 м, в заключение проезжаем Дарьяльское ущ</w:t>
      </w:r>
      <w:r w:rsidR="002E2D57">
        <w:rPr>
          <w:color w:val="000000"/>
          <w:sz w:val="28"/>
          <w:szCs w:val="28"/>
        </w:rPr>
        <w:t>елье монастырь Архангелов.</w:t>
      </w:r>
      <w:r w:rsidR="00924C9F" w:rsidRPr="00494DF2">
        <w:rPr>
          <w:color w:val="000000"/>
          <w:sz w:val="28"/>
          <w:szCs w:val="28"/>
        </w:rPr>
        <w:t xml:space="preserve"> Ночь в Тбилиси</w:t>
      </w:r>
    </w:p>
    <w:p w:rsidR="00924C9F" w:rsidRPr="00494DF2" w:rsidRDefault="00200C55" w:rsidP="00F9798E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F9798E">
        <w:rPr>
          <w:b/>
          <w:color w:val="6803CD"/>
          <w:sz w:val="28"/>
          <w:szCs w:val="28"/>
        </w:rPr>
        <w:t>15-16 мая, среда-четверг</w:t>
      </w:r>
      <w:r w:rsidR="003303F6">
        <w:rPr>
          <w:color w:val="000000"/>
          <w:sz w:val="28"/>
          <w:szCs w:val="28"/>
        </w:rPr>
        <w:t xml:space="preserve">. </w:t>
      </w:r>
      <w:r w:rsidR="00924C9F" w:rsidRPr="00086603">
        <w:rPr>
          <w:b/>
          <w:color w:val="FF0000"/>
          <w:sz w:val="28"/>
          <w:szCs w:val="28"/>
        </w:rPr>
        <w:t>Боржоми-</w:t>
      </w:r>
      <w:proofErr w:type="spellStart"/>
      <w:r w:rsidR="00924C9F" w:rsidRPr="00086603">
        <w:rPr>
          <w:b/>
          <w:color w:val="FF0000"/>
          <w:sz w:val="28"/>
          <w:szCs w:val="28"/>
        </w:rPr>
        <w:t>Самцхе</w:t>
      </w:r>
      <w:proofErr w:type="spellEnd"/>
    </w:p>
    <w:p w:rsidR="00924C9F" w:rsidRPr="00494DF2" w:rsidRDefault="00924C9F" w:rsidP="00F9798E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494DF2">
        <w:rPr>
          <w:color w:val="000000"/>
          <w:sz w:val="28"/>
          <w:szCs w:val="28"/>
        </w:rPr>
        <w:t xml:space="preserve">По дороге </w:t>
      </w:r>
      <w:proofErr w:type="spellStart"/>
      <w:r w:rsidRPr="00494DF2">
        <w:rPr>
          <w:color w:val="000000"/>
          <w:sz w:val="28"/>
          <w:szCs w:val="28"/>
        </w:rPr>
        <w:t>Боржомское</w:t>
      </w:r>
      <w:proofErr w:type="spellEnd"/>
      <w:r w:rsidRPr="00494DF2">
        <w:rPr>
          <w:color w:val="000000"/>
          <w:sz w:val="28"/>
          <w:szCs w:val="28"/>
        </w:rPr>
        <w:t xml:space="preserve"> </w:t>
      </w:r>
      <w:proofErr w:type="spellStart"/>
      <w:r w:rsidRPr="00494DF2">
        <w:rPr>
          <w:color w:val="000000"/>
          <w:sz w:val="28"/>
          <w:szCs w:val="28"/>
        </w:rPr>
        <w:t>ушелие</w:t>
      </w:r>
      <w:proofErr w:type="spellEnd"/>
      <w:r w:rsidRPr="00494DF2">
        <w:rPr>
          <w:color w:val="000000"/>
          <w:sz w:val="28"/>
          <w:szCs w:val="28"/>
        </w:rPr>
        <w:t xml:space="preserve"> мы посещаем город Боржоми, </w:t>
      </w:r>
      <w:proofErr w:type="spellStart"/>
      <w:r w:rsidRPr="00494DF2">
        <w:rPr>
          <w:color w:val="000000"/>
          <w:sz w:val="28"/>
          <w:szCs w:val="28"/>
        </w:rPr>
        <w:t>Боржомский</w:t>
      </w:r>
      <w:proofErr w:type="spellEnd"/>
      <w:r w:rsidRPr="00494DF2">
        <w:rPr>
          <w:color w:val="000000"/>
          <w:sz w:val="28"/>
          <w:szCs w:val="28"/>
        </w:rPr>
        <w:t xml:space="preserve"> парк, совершаем умиротворяющую прогулку по канатной дороге, далее следуем к холодному и теплому источникам минеральной воды Боржоми.</w:t>
      </w:r>
      <w:r w:rsidR="008C4578">
        <w:rPr>
          <w:color w:val="000000"/>
          <w:sz w:val="28"/>
          <w:szCs w:val="28"/>
        </w:rPr>
        <w:t xml:space="preserve"> В</w:t>
      </w:r>
      <w:r w:rsidRPr="00494DF2">
        <w:rPr>
          <w:color w:val="000000"/>
          <w:sz w:val="28"/>
          <w:szCs w:val="28"/>
        </w:rPr>
        <w:t xml:space="preserve"> красивейшем месте находится </w:t>
      </w:r>
      <w:proofErr w:type="spellStart"/>
      <w:r w:rsidRPr="00494DF2">
        <w:rPr>
          <w:color w:val="000000"/>
          <w:sz w:val="28"/>
          <w:szCs w:val="28"/>
        </w:rPr>
        <w:t>Читахевский</w:t>
      </w:r>
      <w:proofErr w:type="spellEnd"/>
      <w:r w:rsidRPr="00494DF2">
        <w:rPr>
          <w:color w:val="000000"/>
          <w:sz w:val="28"/>
          <w:szCs w:val="28"/>
        </w:rPr>
        <w:t xml:space="preserve"> монастырь Святого Георгия. Люди с любовью называют его „Зеленым Монастырем“, поскольку все деревья в ущелье отличаются оттенками зеленого цвета, как и камни, из которых построен монастырь. Все они зеленые, но некоторые - темные, а другие - светлые. По предположениям ученых, церковь была построена учениками известного грузинского деятеля Святого </w:t>
      </w:r>
      <w:proofErr w:type="spellStart"/>
      <w:r w:rsidRPr="00494DF2">
        <w:rPr>
          <w:color w:val="000000"/>
          <w:sz w:val="28"/>
          <w:szCs w:val="28"/>
        </w:rPr>
        <w:t>Григола</w:t>
      </w:r>
      <w:proofErr w:type="spellEnd"/>
      <w:r w:rsidRPr="00494DF2">
        <w:rPr>
          <w:color w:val="000000"/>
          <w:sz w:val="28"/>
          <w:szCs w:val="28"/>
        </w:rPr>
        <w:t xml:space="preserve"> </w:t>
      </w:r>
      <w:proofErr w:type="spellStart"/>
      <w:r w:rsidRPr="00494DF2">
        <w:rPr>
          <w:color w:val="000000"/>
          <w:sz w:val="28"/>
          <w:szCs w:val="28"/>
        </w:rPr>
        <w:t>Ханцтели</w:t>
      </w:r>
      <w:proofErr w:type="spellEnd"/>
      <w:r w:rsidRPr="00494DF2">
        <w:rPr>
          <w:color w:val="000000"/>
          <w:sz w:val="28"/>
          <w:szCs w:val="28"/>
        </w:rPr>
        <w:t xml:space="preserve"> - Христофором и Теодором.</w:t>
      </w:r>
      <w:r w:rsidR="00494DF2" w:rsidRPr="00494DF2">
        <w:rPr>
          <w:color w:val="000000"/>
          <w:sz w:val="28"/>
          <w:szCs w:val="28"/>
        </w:rPr>
        <w:t xml:space="preserve"> </w:t>
      </w:r>
      <w:r w:rsidRPr="00494DF2">
        <w:rPr>
          <w:color w:val="000000"/>
          <w:sz w:val="28"/>
          <w:szCs w:val="28"/>
        </w:rPr>
        <w:t>На следу</w:t>
      </w:r>
      <w:r w:rsidR="00494DF2" w:rsidRPr="00494DF2">
        <w:rPr>
          <w:color w:val="000000"/>
          <w:sz w:val="28"/>
          <w:szCs w:val="28"/>
        </w:rPr>
        <w:t>ющи</w:t>
      </w:r>
      <w:r w:rsidRPr="00494DF2">
        <w:rPr>
          <w:color w:val="000000"/>
          <w:sz w:val="28"/>
          <w:szCs w:val="28"/>
        </w:rPr>
        <w:t>й день</w:t>
      </w:r>
      <w:r w:rsidR="00494DF2" w:rsidRPr="00494DF2">
        <w:rPr>
          <w:color w:val="000000"/>
          <w:sz w:val="28"/>
          <w:szCs w:val="28"/>
        </w:rPr>
        <w:t xml:space="preserve"> </w:t>
      </w:r>
      <w:r w:rsidRPr="00494DF2">
        <w:rPr>
          <w:color w:val="000000"/>
          <w:sz w:val="28"/>
          <w:szCs w:val="28"/>
        </w:rPr>
        <w:t>мы пое</w:t>
      </w:r>
      <w:r w:rsidR="003303F6">
        <w:rPr>
          <w:color w:val="000000"/>
          <w:sz w:val="28"/>
          <w:szCs w:val="28"/>
        </w:rPr>
        <w:t xml:space="preserve">дем в город Ахалцихе, здесь посетим высоко в горах монастырь </w:t>
      </w:r>
      <w:proofErr w:type="spellStart"/>
      <w:r w:rsidR="003303F6">
        <w:rPr>
          <w:color w:val="000000"/>
          <w:sz w:val="28"/>
          <w:szCs w:val="28"/>
        </w:rPr>
        <w:t>Сафара</w:t>
      </w:r>
      <w:proofErr w:type="spellEnd"/>
      <w:r w:rsidR="003303F6">
        <w:rPr>
          <w:color w:val="000000"/>
          <w:sz w:val="28"/>
          <w:szCs w:val="28"/>
        </w:rPr>
        <w:t xml:space="preserve"> (</w:t>
      </w:r>
      <w:proofErr w:type="spellStart"/>
      <w:r w:rsidR="00377D65">
        <w:rPr>
          <w:color w:val="000000"/>
          <w:sz w:val="28"/>
          <w:szCs w:val="28"/>
        </w:rPr>
        <w:t>спряченни-спрятанни</w:t>
      </w:r>
      <w:proofErr w:type="spellEnd"/>
      <w:r w:rsidR="00377D65">
        <w:rPr>
          <w:color w:val="000000"/>
          <w:sz w:val="28"/>
          <w:szCs w:val="28"/>
        </w:rPr>
        <w:t>)</w:t>
      </w:r>
      <w:r w:rsidRPr="00494DF2">
        <w:rPr>
          <w:color w:val="000000"/>
          <w:sz w:val="28"/>
          <w:szCs w:val="28"/>
        </w:rPr>
        <w:t xml:space="preserve"> монастырь "</w:t>
      </w:r>
      <w:proofErr w:type="spellStart"/>
      <w:r w:rsidRPr="00494DF2">
        <w:rPr>
          <w:color w:val="000000"/>
          <w:sz w:val="28"/>
          <w:szCs w:val="28"/>
        </w:rPr>
        <w:t>Ванские</w:t>
      </w:r>
      <w:proofErr w:type="spellEnd"/>
      <w:r w:rsidRPr="00494DF2">
        <w:rPr>
          <w:color w:val="000000"/>
          <w:sz w:val="28"/>
          <w:szCs w:val="28"/>
        </w:rPr>
        <w:t xml:space="preserve"> пещеры" и пещерный город-крепость и монастырский комплекс 12 века </w:t>
      </w:r>
      <w:r w:rsidR="003303F6">
        <w:rPr>
          <w:color w:val="000000"/>
          <w:sz w:val="28"/>
          <w:szCs w:val="28"/>
        </w:rPr>
        <w:t>(</w:t>
      </w:r>
      <w:r w:rsidRPr="00494DF2">
        <w:rPr>
          <w:color w:val="000000"/>
          <w:sz w:val="28"/>
          <w:szCs w:val="28"/>
        </w:rPr>
        <w:t>2 ночи в Боржоми</w:t>
      </w:r>
      <w:r w:rsidR="003303F6">
        <w:rPr>
          <w:color w:val="000000"/>
          <w:sz w:val="28"/>
          <w:szCs w:val="28"/>
        </w:rPr>
        <w:t>)</w:t>
      </w:r>
    </w:p>
    <w:p w:rsidR="00924C9F" w:rsidRPr="00494DF2" w:rsidRDefault="00200C55" w:rsidP="00F9798E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E2D57">
        <w:rPr>
          <w:b/>
          <w:color w:val="7030A0"/>
          <w:sz w:val="28"/>
          <w:szCs w:val="28"/>
        </w:rPr>
        <w:t>1</w:t>
      </w:r>
      <w:r w:rsidR="003303F6" w:rsidRPr="002E2D57">
        <w:rPr>
          <w:b/>
          <w:color w:val="7030A0"/>
          <w:sz w:val="28"/>
          <w:szCs w:val="28"/>
        </w:rPr>
        <w:t xml:space="preserve">7 </w:t>
      </w:r>
      <w:r w:rsidRPr="002E2D57">
        <w:rPr>
          <w:b/>
          <w:color w:val="7030A0"/>
          <w:sz w:val="28"/>
          <w:szCs w:val="28"/>
        </w:rPr>
        <w:t>мая, пятница</w:t>
      </w:r>
      <w:r w:rsidR="003303F6">
        <w:rPr>
          <w:color w:val="000000"/>
          <w:sz w:val="28"/>
          <w:szCs w:val="28"/>
        </w:rPr>
        <w:t>.</w:t>
      </w:r>
      <w:r w:rsidR="00924C9F" w:rsidRPr="00494DF2">
        <w:rPr>
          <w:color w:val="000000"/>
          <w:sz w:val="28"/>
          <w:szCs w:val="28"/>
        </w:rPr>
        <w:t xml:space="preserve"> </w:t>
      </w:r>
      <w:r w:rsidR="00924C9F" w:rsidRPr="00086603">
        <w:rPr>
          <w:b/>
          <w:color w:val="FF0000"/>
          <w:sz w:val="28"/>
          <w:szCs w:val="28"/>
        </w:rPr>
        <w:t>Кутаиси</w:t>
      </w:r>
      <w:r w:rsidR="00086603">
        <w:rPr>
          <w:color w:val="000000"/>
          <w:sz w:val="28"/>
          <w:szCs w:val="28"/>
        </w:rPr>
        <w:t xml:space="preserve"> – </w:t>
      </w:r>
      <w:r w:rsidR="00924C9F" w:rsidRPr="00494DF2">
        <w:rPr>
          <w:color w:val="000000"/>
          <w:sz w:val="28"/>
          <w:szCs w:val="28"/>
        </w:rPr>
        <w:t xml:space="preserve">древняя столица в западной Грузии. Здесь нас ожидает экскурсия по центру города: Белый и Железный мосты, кафедральный храм </w:t>
      </w:r>
      <w:proofErr w:type="spellStart"/>
      <w:r w:rsidR="00924C9F" w:rsidRPr="00494DF2">
        <w:rPr>
          <w:color w:val="000000"/>
          <w:sz w:val="28"/>
          <w:szCs w:val="28"/>
        </w:rPr>
        <w:t>Баграти</w:t>
      </w:r>
      <w:proofErr w:type="spellEnd"/>
      <w:r w:rsidR="00924C9F" w:rsidRPr="00494DF2">
        <w:rPr>
          <w:color w:val="000000"/>
          <w:sz w:val="28"/>
          <w:szCs w:val="28"/>
        </w:rPr>
        <w:t>,</w:t>
      </w:r>
      <w:r w:rsidR="003303F6">
        <w:rPr>
          <w:color w:val="000000"/>
          <w:sz w:val="28"/>
          <w:szCs w:val="28"/>
        </w:rPr>
        <w:t xml:space="preserve"> (</w:t>
      </w:r>
      <w:r w:rsidR="00924C9F" w:rsidRPr="00494DF2">
        <w:rPr>
          <w:color w:val="000000"/>
          <w:sz w:val="28"/>
          <w:szCs w:val="28"/>
        </w:rPr>
        <w:t xml:space="preserve">символ единство Грузии) монастырь и академия </w:t>
      </w:r>
      <w:proofErr w:type="spellStart"/>
      <w:r w:rsidR="00924C9F" w:rsidRPr="00494DF2">
        <w:rPr>
          <w:color w:val="000000"/>
          <w:sz w:val="28"/>
          <w:szCs w:val="28"/>
        </w:rPr>
        <w:t>Гелати</w:t>
      </w:r>
      <w:proofErr w:type="spellEnd"/>
      <w:r w:rsidR="00924C9F" w:rsidRPr="00494DF2">
        <w:rPr>
          <w:color w:val="000000"/>
          <w:sz w:val="28"/>
          <w:szCs w:val="28"/>
        </w:rPr>
        <w:t>,</w:t>
      </w:r>
      <w:r w:rsidR="003303F6">
        <w:rPr>
          <w:color w:val="000000"/>
          <w:sz w:val="28"/>
          <w:szCs w:val="28"/>
        </w:rPr>
        <w:t xml:space="preserve"> </w:t>
      </w:r>
      <w:r w:rsidR="00924C9F" w:rsidRPr="00494DF2">
        <w:rPr>
          <w:color w:val="000000"/>
          <w:sz w:val="28"/>
          <w:szCs w:val="28"/>
        </w:rPr>
        <w:t xml:space="preserve">Монастырский комплекс </w:t>
      </w:r>
      <w:proofErr w:type="spellStart"/>
      <w:r w:rsidR="00924C9F" w:rsidRPr="00494DF2">
        <w:rPr>
          <w:color w:val="000000"/>
          <w:sz w:val="28"/>
          <w:szCs w:val="28"/>
        </w:rPr>
        <w:t>Гелати</w:t>
      </w:r>
      <w:proofErr w:type="spellEnd"/>
      <w:r w:rsidR="00924C9F" w:rsidRPr="00494DF2">
        <w:rPr>
          <w:color w:val="000000"/>
          <w:sz w:val="28"/>
          <w:szCs w:val="28"/>
        </w:rPr>
        <w:t xml:space="preserve"> (4 км от Кутаиси). Монастырский ансамбль состоит из трех храмов и колокольни и здания знаменитой </w:t>
      </w:r>
      <w:proofErr w:type="spellStart"/>
      <w:r w:rsidR="00924C9F" w:rsidRPr="00494DF2">
        <w:rPr>
          <w:color w:val="000000"/>
          <w:sz w:val="28"/>
          <w:szCs w:val="28"/>
        </w:rPr>
        <w:t>Гелатской</w:t>
      </w:r>
      <w:proofErr w:type="spellEnd"/>
      <w:r w:rsidR="00924C9F" w:rsidRPr="00494DF2">
        <w:rPr>
          <w:color w:val="000000"/>
          <w:sz w:val="28"/>
          <w:szCs w:val="28"/>
        </w:rPr>
        <w:t xml:space="preserve"> Академии, которая в эпоху раннего средневековья являлась центром грузинской научной мысли</w:t>
      </w:r>
      <w:r w:rsidR="00377D65">
        <w:rPr>
          <w:color w:val="000000"/>
          <w:sz w:val="28"/>
          <w:szCs w:val="28"/>
        </w:rPr>
        <w:t xml:space="preserve">, </w:t>
      </w:r>
      <w:r w:rsidR="00924C9F" w:rsidRPr="00494DF2">
        <w:rPr>
          <w:color w:val="000000"/>
          <w:sz w:val="28"/>
          <w:szCs w:val="28"/>
        </w:rPr>
        <w:t>где похоронен самый великий царь Грузии Давид-Созидатель, монастырь -</w:t>
      </w:r>
      <w:r w:rsidR="00AA75B8">
        <w:rPr>
          <w:color w:val="000000"/>
          <w:sz w:val="28"/>
          <w:szCs w:val="28"/>
        </w:rPr>
        <w:t xml:space="preserve"> </w:t>
      </w:r>
      <w:proofErr w:type="spellStart"/>
      <w:r w:rsidR="00086603">
        <w:rPr>
          <w:color w:val="000000"/>
          <w:sz w:val="28"/>
          <w:szCs w:val="28"/>
        </w:rPr>
        <w:t>Мучиники</w:t>
      </w:r>
      <w:proofErr w:type="spellEnd"/>
      <w:r w:rsidR="00086603">
        <w:rPr>
          <w:color w:val="000000"/>
          <w:sz w:val="28"/>
          <w:szCs w:val="28"/>
        </w:rPr>
        <w:t xml:space="preserve"> в </w:t>
      </w:r>
      <w:proofErr w:type="spellStart"/>
      <w:r w:rsidR="00086603">
        <w:rPr>
          <w:color w:val="000000"/>
          <w:sz w:val="28"/>
          <w:szCs w:val="28"/>
        </w:rPr>
        <w:t>ущ</w:t>
      </w:r>
      <w:r w:rsidR="002E2D57">
        <w:rPr>
          <w:color w:val="000000"/>
          <w:sz w:val="28"/>
          <w:szCs w:val="28"/>
        </w:rPr>
        <w:t>елие</w:t>
      </w:r>
      <w:proofErr w:type="spellEnd"/>
      <w:r w:rsidR="002E2D57">
        <w:rPr>
          <w:color w:val="000000"/>
          <w:sz w:val="28"/>
          <w:szCs w:val="28"/>
        </w:rPr>
        <w:t xml:space="preserve"> - </w:t>
      </w:r>
      <w:proofErr w:type="spellStart"/>
      <w:proofErr w:type="gramStart"/>
      <w:r w:rsidR="00924C9F" w:rsidRPr="00494DF2">
        <w:rPr>
          <w:color w:val="000000"/>
          <w:sz w:val="28"/>
          <w:szCs w:val="28"/>
        </w:rPr>
        <w:t>Цкалтситела</w:t>
      </w:r>
      <w:proofErr w:type="spellEnd"/>
      <w:proofErr w:type="gramEnd"/>
      <w:r w:rsidR="00924C9F" w:rsidRPr="00494DF2">
        <w:rPr>
          <w:color w:val="000000"/>
          <w:sz w:val="28"/>
          <w:szCs w:val="28"/>
        </w:rPr>
        <w:t xml:space="preserve"> где находится мощи двух братьев Давида и Константина.</w:t>
      </w:r>
      <w:r w:rsidR="00AA75B8">
        <w:rPr>
          <w:color w:val="000000"/>
          <w:sz w:val="28"/>
          <w:szCs w:val="28"/>
        </w:rPr>
        <w:t xml:space="preserve"> </w:t>
      </w:r>
      <w:r w:rsidR="00924C9F" w:rsidRPr="00494DF2">
        <w:rPr>
          <w:color w:val="000000"/>
          <w:sz w:val="28"/>
          <w:szCs w:val="28"/>
        </w:rPr>
        <w:t xml:space="preserve">Монастырь </w:t>
      </w:r>
      <w:proofErr w:type="spellStart"/>
      <w:r w:rsidR="00924C9F" w:rsidRPr="00494DF2">
        <w:rPr>
          <w:color w:val="000000"/>
          <w:sz w:val="28"/>
          <w:szCs w:val="28"/>
        </w:rPr>
        <w:t>Моцамета</w:t>
      </w:r>
      <w:proofErr w:type="spellEnd"/>
      <w:r w:rsidR="00924C9F" w:rsidRPr="00494DF2">
        <w:rPr>
          <w:color w:val="000000"/>
          <w:sz w:val="28"/>
          <w:szCs w:val="28"/>
        </w:rPr>
        <w:t xml:space="preserve"> Монастырь X-XI вв., построен во имя святых мучеников Давида и Константина, </w:t>
      </w:r>
      <w:r w:rsidR="00377D65">
        <w:rPr>
          <w:color w:val="000000"/>
          <w:sz w:val="28"/>
          <w:szCs w:val="28"/>
        </w:rPr>
        <w:t>расположен в живописном месте.</w:t>
      </w:r>
      <w:r w:rsidR="00924C9F" w:rsidRPr="00494DF2">
        <w:rPr>
          <w:color w:val="000000"/>
          <w:sz w:val="28"/>
          <w:szCs w:val="28"/>
        </w:rPr>
        <w:t xml:space="preserve"> Ковчег с мощами святых находится в главном храме монастыря</w:t>
      </w:r>
      <w:r w:rsidR="00377D65">
        <w:rPr>
          <w:color w:val="000000"/>
          <w:sz w:val="28"/>
          <w:szCs w:val="28"/>
        </w:rPr>
        <w:t>,</w:t>
      </w:r>
      <w:r w:rsidR="00924C9F" w:rsidRPr="00494DF2">
        <w:rPr>
          <w:color w:val="000000"/>
          <w:sz w:val="28"/>
          <w:szCs w:val="28"/>
        </w:rPr>
        <w:t xml:space="preserve"> затем мы держим путь в пещеры «Прометея» и «</w:t>
      </w:r>
      <w:proofErr w:type="spellStart"/>
      <w:r w:rsidR="00924C9F" w:rsidRPr="00494DF2">
        <w:rPr>
          <w:color w:val="000000"/>
          <w:sz w:val="28"/>
          <w:szCs w:val="28"/>
        </w:rPr>
        <w:t>Сатаплия</w:t>
      </w:r>
      <w:proofErr w:type="spellEnd"/>
      <w:r w:rsidR="00924C9F" w:rsidRPr="00494DF2">
        <w:rPr>
          <w:color w:val="000000"/>
          <w:sz w:val="28"/>
          <w:szCs w:val="28"/>
        </w:rPr>
        <w:t>», где есть павильон с сохранившимися следами динозавров. Ужин в ресторане (живое исполнение национальных песен -- Грузинское многоголосие)</w:t>
      </w:r>
      <w:r w:rsidR="008C4578">
        <w:rPr>
          <w:color w:val="000000"/>
          <w:sz w:val="28"/>
          <w:szCs w:val="28"/>
        </w:rPr>
        <w:t>.</w:t>
      </w:r>
      <w:r w:rsidR="00924C9F" w:rsidRPr="00494DF2">
        <w:rPr>
          <w:color w:val="000000"/>
          <w:sz w:val="28"/>
          <w:szCs w:val="28"/>
        </w:rPr>
        <w:t xml:space="preserve"> </w:t>
      </w:r>
    </w:p>
    <w:p w:rsidR="00E03730" w:rsidRDefault="00200C55" w:rsidP="00F9798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E2D57">
        <w:rPr>
          <w:rFonts w:ascii="Times New Roman" w:hAnsi="Times New Roman" w:cs="Times New Roman"/>
          <w:b/>
          <w:color w:val="7030A0"/>
          <w:sz w:val="28"/>
          <w:szCs w:val="28"/>
        </w:rPr>
        <w:t>18 мая, суббота</w:t>
      </w:r>
      <w:r>
        <w:rPr>
          <w:rFonts w:ascii="Times New Roman" w:hAnsi="Times New Roman" w:cs="Times New Roman"/>
          <w:sz w:val="28"/>
          <w:szCs w:val="28"/>
        </w:rPr>
        <w:t>. Возвращение в Москву</w:t>
      </w:r>
    </w:p>
    <w:p w:rsidR="00BF2AAF" w:rsidRDefault="00BF2AAF" w:rsidP="00BF2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C65" w:rsidRPr="00B9029D" w:rsidRDefault="007D5C65" w:rsidP="00BF2AA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9029D">
        <w:rPr>
          <w:rFonts w:ascii="Times New Roman" w:hAnsi="Times New Roman" w:cs="Times New Roman"/>
          <w:sz w:val="36"/>
          <w:szCs w:val="36"/>
          <w:highlight w:val="yellow"/>
        </w:rPr>
        <w:t xml:space="preserve">Стоимость поездки – </w:t>
      </w:r>
      <w:r w:rsidR="009E0507">
        <w:rPr>
          <w:rFonts w:ascii="Times New Roman" w:hAnsi="Times New Roman" w:cs="Times New Roman"/>
          <w:b/>
          <w:sz w:val="36"/>
          <w:szCs w:val="36"/>
          <w:highlight w:val="yellow"/>
        </w:rPr>
        <w:t>57</w:t>
      </w:r>
      <w:r w:rsidRPr="00B9029D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000 руб.</w:t>
      </w:r>
    </w:p>
    <w:p w:rsidR="007D5C65" w:rsidRPr="002776F1" w:rsidRDefault="007D5C65" w:rsidP="007D5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6F1">
        <w:rPr>
          <w:rFonts w:ascii="Times New Roman" w:hAnsi="Times New Roman" w:cs="Times New Roman"/>
          <w:sz w:val="28"/>
          <w:szCs w:val="28"/>
          <w:u w:val="single"/>
        </w:rPr>
        <w:t>В стоимость в</w:t>
      </w:r>
      <w:r>
        <w:rPr>
          <w:rFonts w:ascii="Times New Roman" w:hAnsi="Times New Roman" w:cs="Times New Roman"/>
          <w:sz w:val="28"/>
          <w:szCs w:val="28"/>
          <w:u w:val="single"/>
        </w:rPr>
        <w:t>ключено</w:t>
      </w:r>
      <w:r w:rsidRPr="002776F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авиабилеты</w:t>
      </w:r>
      <w:r w:rsidR="00B9029D">
        <w:rPr>
          <w:rFonts w:ascii="Times New Roman" w:hAnsi="Times New Roman" w:cs="Times New Roman"/>
          <w:sz w:val="28"/>
          <w:szCs w:val="28"/>
        </w:rPr>
        <w:t xml:space="preserve">, </w:t>
      </w:r>
      <w:r w:rsidRPr="002776F1">
        <w:rPr>
          <w:rFonts w:ascii="Times New Roman" w:hAnsi="Times New Roman" w:cs="Times New Roman"/>
          <w:sz w:val="28"/>
          <w:szCs w:val="28"/>
        </w:rPr>
        <w:t>проживание в гостинице</w:t>
      </w:r>
      <w:r>
        <w:rPr>
          <w:rFonts w:ascii="Times New Roman" w:hAnsi="Times New Roman" w:cs="Times New Roman"/>
          <w:sz w:val="28"/>
          <w:szCs w:val="28"/>
        </w:rPr>
        <w:t xml:space="preserve"> в 2-х-местных номерах</w:t>
      </w:r>
      <w:r w:rsidRPr="002776F1">
        <w:rPr>
          <w:rFonts w:ascii="Times New Roman" w:hAnsi="Times New Roman" w:cs="Times New Roman"/>
          <w:sz w:val="28"/>
          <w:szCs w:val="28"/>
        </w:rPr>
        <w:t>, питание (завтрак, ужин), транспорт, экскурсионная программа</w:t>
      </w:r>
      <w:r>
        <w:rPr>
          <w:rFonts w:ascii="Times New Roman" w:hAnsi="Times New Roman" w:cs="Times New Roman"/>
          <w:sz w:val="28"/>
          <w:szCs w:val="28"/>
        </w:rPr>
        <w:t>, сопровождение гида</w:t>
      </w:r>
      <w:r w:rsidR="00B9029D">
        <w:rPr>
          <w:rFonts w:ascii="Times New Roman" w:hAnsi="Times New Roman" w:cs="Times New Roman"/>
          <w:sz w:val="28"/>
          <w:szCs w:val="28"/>
        </w:rPr>
        <w:t xml:space="preserve">, </w:t>
      </w:r>
      <w:r w:rsidR="000212BC">
        <w:rPr>
          <w:rFonts w:ascii="Times New Roman" w:hAnsi="Times New Roman" w:cs="Times New Roman"/>
          <w:sz w:val="28"/>
          <w:szCs w:val="28"/>
        </w:rPr>
        <w:t xml:space="preserve">трансфер, </w:t>
      </w:r>
      <w:r w:rsidR="00B9029D">
        <w:rPr>
          <w:rFonts w:ascii="Times New Roman" w:hAnsi="Times New Roman" w:cs="Times New Roman"/>
          <w:sz w:val="28"/>
          <w:szCs w:val="28"/>
        </w:rPr>
        <w:t>мед. страховка.</w:t>
      </w:r>
    </w:p>
    <w:p w:rsidR="007D5C65" w:rsidRDefault="007D5C65" w:rsidP="007D5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6F1">
        <w:rPr>
          <w:rFonts w:ascii="Times New Roman" w:hAnsi="Times New Roman" w:cs="Times New Roman"/>
          <w:sz w:val="28"/>
          <w:szCs w:val="28"/>
          <w:u w:val="single"/>
        </w:rPr>
        <w:t>Дополнительно оплачивается</w:t>
      </w:r>
      <w:r>
        <w:rPr>
          <w:rFonts w:ascii="Times New Roman" w:hAnsi="Times New Roman" w:cs="Times New Roman"/>
          <w:sz w:val="28"/>
          <w:szCs w:val="28"/>
        </w:rPr>
        <w:t>: одноместное размещение</w:t>
      </w:r>
      <w:r w:rsidR="000212BC">
        <w:rPr>
          <w:rFonts w:ascii="Times New Roman" w:hAnsi="Times New Roman" w:cs="Times New Roman"/>
          <w:sz w:val="28"/>
          <w:szCs w:val="28"/>
        </w:rPr>
        <w:t>, обеды</w:t>
      </w:r>
      <w:r w:rsidR="00372016">
        <w:rPr>
          <w:rFonts w:ascii="Times New Roman" w:hAnsi="Times New Roman" w:cs="Times New Roman"/>
          <w:sz w:val="28"/>
          <w:szCs w:val="28"/>
        </w:rPr>
        <w:t>.</w:t>
      </w:r>
    </w:p>
    <w:p w:rsidR="00B9029D" w:rsidRPr="002776F1" w:rsidRDefault="00B9029D" w:rsidP="007D5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C65" w:rsidRPr="002776F1" w:rsidRDefault="007D5C65" w:rsidP="00AA7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5DB">
        <w:rPr>
          <w:rFonts w:ascii="Times New Roman" w:hAnsi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8817CD" wp14:editId="5005C095">
            <wp:simplePos x="0" y="0"/>
            <wp:positionH relativeFrom="column">
              <wp:posOffset>21590</wp:posOffset>
            </wp:positionH>
            <wp:positionV relativeFrom="paragraph">
              <wp:posOffset>45720</wp:posOffset>
            </wp:positionV>
            <wp:extent cx="476250" cy="549519"/>
            <wp:effectExtent l="0" t="0" r="0" b="0"/>
            <wp:wrapSquare wrapText="bothSides"/>
            <wp:docPr id="5" name="Рисунок 5" descr="D:\!Documents!\Desktop\РАБОТА 30 ноября вечер\телефон для вст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Documents!\Desktop\РАБОТА 30 ноября вечер\телефон для встав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C65" w:rsidRDefault="007D5C65" w:rsidP="007D5C65">
      <w:pPr>
        <w:pStyle w:val="1"/>
        <w:spacing w:before="120" w:after="120"/>
        <w:jc w:val="both"/>
        <w:rPr>
          <w:rFonts w:ascii="Times New Roman" w:hAnsi="Times New Roman"/>
          <w:sz w:val="36"/>
          <w:szCs w:val="36"/>
          <w:lang w:val="en-US"/>
        </w:rPr>
      </w:pPr>
      <w:r w:rsidRPr="00DA7558">
        <w:rPr>
          <w:rFonts w:ascii="Times New Roman" w:hAnsi="Times New Roman"/>
          <w:b/>
          <w:bCs/>
          <w:color w:val="002060"/>
          <w:sz w:val="44"/>
          <w:szCs w:val="44"/>
        </w:rPr>
        <w:lastRenderedPageBreak/>
        <w:t>8 (910) 4567-003</w:t>
      </w:r>
      <w:r w:rsidR="00AA7DBD">
        <w:rPr>
          <w:rFonts w:ascii="Times New Roman" w:hAnsi="Times New Roman"/>
          <w:b/>
          <w:bCs/>
          <w:color w:val="002060"/>
          <w:sz w:val="44"/>
          <w:szCs w:val="44"/>
        </w:rPr>
        <w:t xml:space="preserve">        </w:t>
      </w:r>
      <w:r w:rsidR="00AA7DBD" w:rsidRPr="009C5654">
        <w:rPr>
          <w:rFonts w:ascii="Wingdings" w:hAnsi="Wingdings"/>
          <w:sz w:val="36"/>
          <w:szCs w:val="36"/>
        </w:rPr>
        <w:t></w:t>
      </w:r>
      <w:r w:rsidR="00AA7DBD">
        <w:rPr>
          <w:rFonts w:ascii="Wingdings" w:hAnsi="Wingdings"/>
          <w:sz w:val="8"/>
          <w:szCs w:val="8"/>
        </w:rPr>
        <w:t></w:t>
      </w:r>
      <w:r w:rsidR="00AA7DBD">
        <w:rPr>
          <w:rFonts w:ascii="Wingdings" w:hAnsi="Wingdings"/>
          <w:sz w:val="8"/>
          <w:szCs w:val="8"/>
        </w:rPr>
        <w:t></w:t>
      </w:r>
      <w:r w:rsidR="00AA7DBD">
        <w:rPr>
          <w:rFonts w:ascii="Wingdings" w:hAnsi="Wingdings"/>
          <w:sz w:val="8"/>
          <w:szCs w:val="8"/>
        </w:rPr>
        <w:t></w:t>
      </w:r>
      <w:proofErr w:type="spellStart"/>
      <w:r w:rsidR="00AA7DBD" w:rsidRPr="00AA7DBD">
        <w:rPr>
          <w:rFonts w:ascii="Times New Roman" w:hAnsi="Times New Roman"/>
          <w:sz w:val="36"/>
          <w:szCs w:val="36"/>
          <w:lang w:val="en-US"/>
        </w:rPr>
        <w:t>Ostrov</w:t>
      </w:r>
      <w:proofErr w:type="spellEnd"/>
      <w:r w:rsidR="00AA7DBD" w:rsidRPr="00AA7DBD">
        <w:rPr>
          <w:rFonts w:ascii="Times New Roman" w:hAnsi="Times New Roman"/>
          <w:sz w:val="36"/>
          <w:szCs w:val="36"/>
        </w:rPr>
        <w:t>1429@</w:t>
      </w:r>
      <w:proofErr w:type="spellStart"/>
      <w:r w:rsidR="00AA7DBD" w:rsidRPr="00AA7DBD">
        <w:rPr>
          <w:rFonts w:ascii="Times New Roman" w:hAnsi="Times New Roman"/>
          <w:sz w:val="36"/>
          <w:szCs w:val="36"/>
          <w:lang w:val="en-US"/>
        </w:rPr>
        <w:t>bk</w:t>
      </w:r>
      <w:proofErr w:type="spellEnd"/>
      <w:r w:rsidR="00AA7DBD" w:rsidRPr="00AA7DBD">
        <w:rPr>
          <w:rFonts w:ascii="Times New Roman" w:hAnsi="Times New Roman"/>
          <w:sz w:val="36"/>
          <w:szCs w:val="36"/>
        </w:rPr>
        <w:t>.</w:t>
      </w:r>
      <w:proofErr w:type="spellStart"/>
      <w:r w:rsidR="00AA7DBD" w:rsidRPr="00AA7DBD">
        <w:rPr>
          <w:rFonts w:ascii="Times New Roman" w:hAnsi="Times New Roman"/>
          <w:sz w:val="36"/>
          <w:szCs w:val="36"/>
          <w:lang w:val="en-US"/>
        </w:rPr>
        <w:t>ru</w:t>
      </w:r>
      <w:proofErr w:type="spellEnd"/>
    </w:p>
    <w:p w:rsidR="00AA7DBD" w:rsidRPr="00AA7DBD" w:rsidRDefault="00AA7DBD" w:rsidP="007D5C65">
      <w:pPr>
        <w:pStyle w:val="1"/>
        <w:spacing w:before="120" w:after="120"/>
        <w:jc w:val="both"/>
        <w:rPr>
          <w:rFonts w:ascii="Times New Roman" w:hAnsi="Times New Roman"/>
          <w:sz w:val="8"/>
          <w:szCs w:val="8"/>
        </w:rPr>
      </w:pPr>
    </w:p>
    <w:p w:rsidR="00DC6D8C" w:rsidRPr="002776F1" w:rsidRDefault="007D5C65" w:rsidP="007D5C65">
      <w:pPr>
        <w:pStyle w:val="1"/>
        <w:spacing w:before="120" w:after="120"/>
        <w:jc w:val="both"/>
        <w:rPr>
          <w:rFonts w:ascii="Times New Roman" w:hAnsi="Times New Roman"/>
          <w:bCs/>
          <w:i/>
          <w:sz w:val="28"/>
          <w:szCs w:val="28"/>
        </w:rPr>
      </w:pPr>
      <w:r w:rsidRPr="002776F1">
        <w:rPr>
          <w:rFonts w:ascii="Times New Roman" w:hAnsi="Times New Roman"/>
          <w:bCs/>
          <w:sz w:val="28"/>
          <w:szCs w:val="28"/>
        </w:rPr>
        <w:t xml:space="preserve">8 (916) 803-01-81 </w:t>
      </w:r>
      <w:r w:rsidRPr="002776F1">
        <w:rPr>
          <w:rFonts w:ascii="Times New Roman" w:hAnsi="Times New Roman"/>
          <w:bCs/>
          <w:i/>
          <w:sz w:val="28"/>
          <w:szCs w:val="28"/>
        </w:rPr>
        <w:t xml:space="preserve">Валентина Борисовна; </w:t>
      </w:r>
      <w:r w:rsidRPr="002776F1">
        <w:rPr>
          <w:rFonts w:ascii="Times New Roman" w:hAnsi="Times New Roman"/>
          <w:bCs/>
          <w:sz w:val="28"/>
          <w:szCs w:val="28"/>
        </w:rPr>
        <w:t xml:space="preserve">8 (916) 427-97-44 </w:t>
      </w:r>
      <w:r w:rsidRPr="002776F1">
        <w:rPr>
          <w:rFonts w:ascii="Times New Roman" w:hAnsi="Times New Roman"/>
          <w:bCs/>
          <w:i/>
          <w:sz w:val="28"/>
          <w:szCs w:val="28"/>
        </w:rPr>
        <w:t>Наталия Дмитриевна</w:t>
      </w:r>
    </w:p>
    <w:sectPr w:rsidR="00DC6D8C" w:rsidRPr="002776F1" w:rsidSect="00DA7558">
      <w:pgSz w:w="11906" w:h="16838"/>
      <w:pgMar w:top="993" w:right="1133" w:bottom="1276" w:left="1134" w:header="708" w:footer="708" w:gutter="0"/>
      <w:pgBorders w:offsetFrom="page">
        <w:top w:val="archedScallops" w:sz="10" w:space="24" w:color="7030A0"/>
        <w:left w:val="archedScallops" w:sz="10" w:space="24" w:color="7030A0"/>
        <w:bottom w:val="archedScallops" w:sz="10" w:space="24" w:color="7030A0"/>
        <w:right w:val="archedScallops" w:sz="1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6B"/>
    <w:rsid w:val="000212BC"/>
    <w:rsid w:val="00086603"/>
    <w:rsid w:val="000F5B30"/>
    <w:rsid w:val="00191DF9"/>
    <w:rsid w:val="00200C55"/>
    <w:rsid w:val="002E2D57"/>
    <w:rsid w:val="003303F6"/>
    <w:rsid w:val="00372016"/>
    <w:rsid w:val="00377D65"/>
    <w:rsid w:val="00494DF2"/>
    <w:rsid w:val="004A1A51"/>
    <w:rsid w:val="004C2036"/>
    <w:rsid w:val="005A37F1"/>
    <w:rsid w:val="006255E0"/>
    <w:rsid w:val="006F700A"/>
    <w:rsid w:val="007D5C65"/>
    <w:rsid w:val="008C4578"/>
    <w:rsid w:val="00916B85"/>
    <w:rsid w:val="00924C9F"/>
    <w:rsid w:val="0094141E"/>
    <w:rsid w:val="009E0507"/>
    <w:rsid w:val="00AA75B8"/>
    <w:rsid w:val="00AA7DBD"/>
    <w:rsid w:val="00AB3BCC"/>
    <w:rsid w:val="00AB41EE"/>
    <w:rsid w:val="00B30A17"/>
    <w:rsid w:val="00B404D6"/>
    <w:rsid w:val="00B9029D"/>
    <w:rsid w:val="00BF2AAF"/>
    <w:rsid w:val="00C8596D"/>
    <w:rsid w:val="00DA7558"/>
    <w:rsid w:val="00DC6D8C"/>
    <w:rsid w:val="00E03730"/>
    <w:rsid w:val="00E54CD1"/>
    <w:rsid w:val="00F249FD"/>
    <w:rsid w:val="00F74443"/>
    <w:rsid w:val="00F9276B"/>
    <w:rsid w:val="00F9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5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qFormat/>
    <w:rsid w:val="007D5C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9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5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qFormat/>
    <w:rsid w:val="007D5C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4077</Characters>
  <Application>Microsoft Office Word</Application>
  <DocSecurity>0</DocSecurity>
  <Lines>65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2018-12-06T14:36:00Z</cp:lastPrinted>
  <dcterms:created xsi:type="dcterms:W3CDTF">2018-12-12T09:00:00Z</dcterms:created>
  <dcterms:modified xsi:type="dcterms:W3CDTF">2018-12-12T09:00:00Z</dcterms:modified>
</cp:coreProperties>
</file>